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2255FB" w:rsidRPr="00036386" w:rsidTr="00DF01F6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0" w:name="OLE_LINK42"/>
          <w:bookmarkStart w:id="1" w:name="OLE_LINK43"/>
          <w:p w:rsidR="002255FB" w:rsidRPr="00192632" w:rsidRDefault="002255FB" w:rsidP="00DF01F6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45FA9" wp14:editId="59B6BA46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2" w:name="OLE_LINK38"/>
            <w:bookmarkStart w:id="3" w:name="OLE_LINK39"/>
            <w:bookmarkStart w:id="4" w:name="OLE_LINK40"/>
            <w:bookmarkEnd w:id="2"/>
            <w:bookmarkEnd w:id="3"/>
            <w:bookmarkEnd w:id="4"/>
            <w:r>
              <w:rPr>
                <w:noProof/>
                <w:sz w:val="24"/>
                <w:szCs w:val="24"/>
              </w:rPr>
              <w:t>PHƯỜNG HƯƠNG CHỮ</w:t>
            </w:r>
            <w:r w:rsidRPr="00C32F71">
              <w:rPr>
                <w:b/>
                <w:sz w:val="24"/>
                <w:szCs w:val="24"/>
              </w:rPr>
              <w:t xml:space="preserve">                    </w:t>
            </w:r>
            <w:r w:rsidRPr="00C32F71">
              <w:rPr>
                <w:b/>
                <w:sz w:val="24"/>
                <w:szCs w:val="24"/>
              </w:rPr>
              <w:br/>
            </w:r>
            <w:bookmarkStart w:id="5" w:name="OLE_LINK12"/>
            <w:bookmarkStart w:id="6" w:name="OLE_LINK13"/>
            <w:bookmarkStart w:id="7" w:name="OLE_LINK14"/>
            <w:bookmarkStart w:id="8" w:name="OLE_LINK15"/>
            <w:bookmarkStart w:id="9" w:name="OLE_LINK41"/>
            <w:bookmarkEnd w:id="5"/>
            <w:bookmarkEnd w:id="6"/>
            <w:bookmarkEnd w:id="7"/>
            <w:bookmarkEnd w:id="8"/>
            <w:bookmarkEnd w:id="9"/>
            <w:r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FB" w:rsidRPr="00036386" w:rsidRDefault="002255FB" w:rsidP="00DF01F6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7B8C7" wp14:editId="08189F7C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2255FB" w:rsidRPr="00B03A0A" w:rsidRDefault="00260294" w:rsidP="002255FB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Hương Chữ, ngày 02 tháng 10</w:t>
            </w:r>
            <w:bookmarkStart w:id="10" w:name="_GoBack"/>
            <w:bookmarkEnd w:id="10"/>
            <w:r w:rsidR="00F009D0">
              <w:rPr>
                <w:i/>
              </w:rPr>
              <w:t xml:space="preserve"> </w:t>
            </w:r>
            <w:r w:rsidR="002255FB">
              <w:rPr>
                <w:i/>
              </w:rPr>
              <w:t xml:space="preserve"> năm 2023</w:t>
            </w:r>
          </w:p>
        </w:tc>
      </w:tr>
    </w:tbl>
    <w:p w:rsidR="002255FB" w:rsidRPr="00036386" w:rsidRDefault="002255FB" w:rsidP="002255FB">
      <w:pPr>
        <w:pStyle w:val="Heading1"/>
        <w:rPr>
          <w:sz w:val="24"/>
          <w:szCs w:val="24"/>
        </w:rPr>
      </w:pPr>
    </w:p>
    <w:p w:rsidR="002255FB" w:rsidRDefault="002255FB" w:rsidP="002255FB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2255FB" w:rsidRDefault="00260294" w:rsidP="002255FB">
      <w:pPr>
        <w:pStyle w:val="BodyText"/>
        <w:widowControl w:val="0"/>
        <w:jc w:val="center"/>
        <w:rPr>
          <w:b/>
          <w:sz w:val="28"/>
          <w:szCs w:val="24"/>
        </w:rPr>
      </w:pPr>
      <w:r>
        <w:t>(Từ ngày 1/9/2023 đến ngày 30/9</w:t>
      </w:r>
      <w:r w:rsidR="002255FB">
        <w:t>/2023)</w:t>
      </w:r>
    </w:p>
    <w:p w:rsidR="002255FB" w:rsidRPr="00036386" w:rsidRDefault="002255FB" w:rsidP="002255FB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55FB" w:rsidRPr="00036386" w:rsidRDefault="002255FB" w:rsidP="002255FB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3944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42"/>
        <w:gridCol w:w="1085"/>
      </w:tblGrid>
      <w:tr w:rsidR="00260294" w:rsidRPr="00036386" w:rsidTr="00260294">
        <w:tc>
          <w:tcPr>
            <w:tcW w:w="171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323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942" w:type="pct"/>
            <w:gridSpan w:val="3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200" w:type="pct"/>
            <w:gridSpan w:val="7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64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260294" w:rsidRPr="00036386" w:rsidTr="00260294">
        <w:tc>
          <w:tcPr>
            <w:tcW w:w="171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28" w:type="pct"/>
            <w:gridSpan w:val="2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256" w:type="pct"/>
            <w:gridSpan w:val="4"/>
          </w:tcPr>
          <w:p w:rsidR="00260294" w:rsidRDefault="00260294" w:rsidP="002602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944" w:type="pct"/>
            <w:gridSpan w:val="3"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64" w:type="pct"/>
            <w:vMerge/>
            <w:vAlign w:val="center"/>
          </w:tcPr>
          <w:p w:rsidR="00260294" w:rsidRDefault="00260294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Merge/>
            <w:vAlign w:val="center"/>
          </w:tcPr>
          <w:p w:rsidR="002255FB" w:rsidRPr="00036386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trước thời hạn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16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64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Align w:val="center"/>
          </w:tcPr>
          <w:p w:rsidR="002255FB" w:rsidRPr="00036386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323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16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6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2255FB" w:rsidRPr="00036386" w:rsidTr="00260294">
        <w:trPr>
          <w:trHeight w:val="85"/>
        </w:trPr>
        <w:tc>
          <w:tcPr>
            <w:tcW w:w="171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14" w:type="pct"/>
            <w:vAlign w:val="center"/>
          </w:tcPr>
          <w:p w:rsidR="002255FB" w:rsidRPr="002255FB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122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2255FB" w:rsidRPr="002255FB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109</w:t>
            </w:r>
          </w:p>
        </w:tc>
        <w:tc>
          <w:tcPr>
            <w:tcW w:w="314" w:type="pct"/>
            <w:vAlign w:val="center"/>
          </w:tcPr>
          <w:p w:rsidR="002255FB" w:rsidRPr="002255FB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89</w:t>
            </w:r>
          </w:p>
        </w:tc>
        <w:tc>
          <w:tcPr>
            <w:tcW w:w="314" w:type="pct"/>
          </w:tcPr>
          <w:p w:rsidR="002255FB" w:rsidRPr="002255FB" w:rsidRDefault="00260294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314" w:type="pct"/>
            <w:vAlign w:val="center"/>
          </w:tcPr>
          <w:p w:rsidR="002255FB" w:rsidRPr="003328E4" w:rsidRDefault="00CE4089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14" w:type="pct"/>
            <w:vAlign w:val="center"/>
          </w:tcPr>
          <w:p w:rsidR="002255FB" w:rsidRPr="003328E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14" w:type="pct"/>
            <w:vAlign w:val="center"/>
          </w:tcPr>
          <w:p w:rsidR="002255FB" w:rsidRPr="003328E4" w:rsidRDefault="00260294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16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23" w:type="pct"/>
          </w:tcPr>
          <w:p w:rsidR="002255FB" w:rsidRDefault="002255FB" w:rsidP="00DF01F6">
            <w:r>
              <w:rPr>
                <w:sz w:val="26"/>
                <w:szCs w:val="26"/>
                <w:lang w:val="vi-VN"/>
              </w:rPr>
              <w:t>Bảo trợ xã hội (Cấp huyện)</w:t>
            </w:r>
          </w:p>
        </w:tc>
        <w:tc>
          <w:tcPr>
            <w:tcW w:w="314" w:type="pct"/>
          </w:tcPr>
          <w:p w:rsidR="002255FB" w:rsidRPr="002255FB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3328E4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3328E4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Pr="00CE4089" w:rsidRDefault="0026029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260294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6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23" w:type="pct"/>
          </w:tcPr>
          <w:p w:rsidR="002255FB" w:rsidRDefault="002255FB" w:rsidP="00DF01F6">
            <w:r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314" w:type="pct"/>
          </w:tcPr>
          <w:p w:rsidR="002255FB" w:rsidRPr="002255FB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2255FB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14" w:type="pct"/>
          </w:tcPr>
          <w:p w:rsidR="002255FB" w:rsidRPr="002255FB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314" w:type="pct"/>
          </w:tcPr>
          <w:p w:rsidR="002255FB" w:rsidRPr="002255FB" w:rsidRDefault="0026029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4" w:type="pct"/>
          </w:tcPr>
          <w:p w:rsidR="002255FB" w:rsidRPr="003328E4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6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323" w:type="pct"/>
          </w:tcPr>
          <w:p w:rsidR="002255FB" w:rsidRDefault="002255FB" w:rsidP="00DF01F6">
            <w:r>
              <w:rPr>
                <w:sz w:val="26"/>
                <w:szCs w:val="26"/>
                <w:lang w:val="vi-VN"/>
              </w:rPr>
              <w:t>Đất đai (Cấp huyện)</w:t>
            </w:r>
          </w:p>
        </w:tc>
        <w:tc>
          <w:tcPr>
            <w:tcW w:w="314" w:type="pct"/>
          </w:tcPr>
          <w:p w:rsidR="002255FB" w:rsidRPr="002255FB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14" w:type="pct"/>
          </w:tcPr>
          <w:p w:rsidR="002255FB" w:rsidRPr="00CE4089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CE4089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14" w:type="pct"/>
          </w:tcPr>
          <w:p w:rsidR="002255FB" w:rsidRPr="002255FB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14" w:type="pct"/>
          </w:tcPr>
          <w:p w:rsidR="002255FB" w:rsidRPr="002255FB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14" w:type="pct"/>
          </w:tcPr>
          <w:p w:rsidR="002255FB" w:rsidRPr="00CE4089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Pr="003328E4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Pr="003328E4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6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323" w:type="pct"/>
          </w:tcPr>
          <w:p w:rsidR="002255FB" w:rsidRDefault="002255FB" w:rsidP="00DF01F6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314" w:type="pct"/>
          </w:tcPr>
          <w:p w:rsidR="002255FB" w:rsidRDefault="00260294" w:rsidP="00DF01F6">
            <w:pPr>
              <w:jc w:val="center"/>
            </w:pPr>
            <w:r>
              <w:t>56</w:t>
            </w:r>
          </w:p>
        </w:tc>
        <w:tc>
          <w:tcPr>
            <w:tcW w:w="314" w:type="pct"/>
          </w:tcPr>
          <w:p w:rsidR="002255FB" w:rsidRPr="00260294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Pr="00260294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14" w:type="pct"/>
          </w:tcPr>
          <w:p w:rsidR="002255FB" w:rsidRPr="002255FB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14" w:type="pct"/>
          </w:tcPr>
          <w:p w:rsidR="002255FB" w:rsidRPr="002255FB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14" w:type="pct"/>
          </w:tcPr>
          <w:p w:rsidR="002255FB" w:rsidRPr="002255FB" w:rsidRDefault="0026029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14" w:type="pct"/>
          </w:tcPr>
          <w:p w:rsidR="002255FB" w:rsidRPr="002255FB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E4089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4" w:type="pct"/>
          </w:tcPr>
          <w:p w:rsidR="002255FB" w:rsidRPr="00CE4089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6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60294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323" w:type="pct"/>
          </w:tcPr>
          <w:p w:rsidR="002255FB" w:rsidRDefault="002255FB" w:rsidP="00DF01F6">
            <w:r>
              <w:rPr>
                <w:sz w:val="26"/>
                <w:szCs w:val="26"/>
                <w:lang w:val="vi-VN"/>
              </w:rPr>
              <w:t>TTHC liên thông lĩnh vực Người có công  (Cấp huyện)</w:t>
            </w:r>
          </w:p>
        </w:tc>
        <w:tc>
          <w:tcPr>
            <w:tcW w:w="314" w:type="pct"/>
          </w:tcPr>
          <w:p w:rsidR="002255FB" w:rsidRPr="002255FB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260294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Pr="00260294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Pr="002255FB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2255FB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260294" w:rsidRDefault="00260294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3328E4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3328E4" w:rsidRDefault="00260294" w:rsidP="00DF01F6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</w:tbl>
    <w:p w:rsidR="002255FB" w:rsidRDefault="002255FB" w:rsidP="002255FB">
      <w:pPr>
        <w:rPr>
          <w:i/>
          <w:sz w:val="24"/>
          <w:szCs w:val="24"/>
          <w:lang w:val="nl-NL"/>
        </w:rPr>
      </w:pPr>
    </w:p>
    <w:p w:rsidR="002255FB" w:rsidRPr="002255FB" w:rsidRDefault="002255FB" w:rsidP="002255FB">
      <w:pPr>
        <w:rPr>
          <w:b/>
          <w:i/>
          <w:sz w:val="24"/>
          <w:szCs w:val="24"/>
          <w:lang w:val="nl-NL"/>
        </w:rPr>
      </w:pPr>
      <w:r w:rsidRPr="002255FB">
        <w:rPr>
          <w:b/>
          <w:i/>
          <w:sz w:val="24"/>
          <w:szCs w:val="24"/>
          <w:lang w:val="nl-NL"/>
        </w:rPr>
        <w:t>Phi</w:t>
      </w:r>
      <w:r w:rsidR="00260294">
        <w:rPr>
          <w:b/>
          <w:i/>
          <w:sz w:val="24"/>
          <w:szCs w:val="24"/>
          <w:lang w:val="nl-NL"/>
        </w:rPr>
        <w:t>ếu khảo sát mưc độ hài lòng: 122</w:t>
      </w:r>
      <w:r w:rsidRPr="002255FB">
        <w:rPr>
          <w:b/>
          <w:i/>
          <w:sz w:val="24"/>
          <w:szCs w:val="24"/>
          <w:lang w:val="nl-NL"/>
        </w:rPr>
        <w:t xml:space="preserve"> phiế</w:t>
      </w:r>
      <w:r w:rsidR="00260294">
        <w:rPr>
          <w:b/>
          <w:i/>
          <w:sz w:val="24"/>
          <w:szCs w:val="24"/>
          <w:lang w:val="nl-NL"/>
        </w:rPr>
        <w:t>u, trong đó: mức độ hài lòng 122</w:t>
      </w:r>
      <w:r w:rsidRPr="002255FB">
        <w:rPr>
          <w:b/>
          <w:i/>
          <w:sz w:val="24"/>
          <w:szCs w:val="24"/>
          <w:lang w:val="nl-NL"/>
        </w:rPr>
        <w:t xml:space="preserve"> phiếu; không hài lòng: 0 </w:t>
      </w:r>
    </w:p>
    <w:p w:rsidR="00434122" w:rsidRDefault="00434122"/>
    <w:sectPr w:rsidR="00434122" w:rsidSect="00EA53F9">
      <w:footerReference w:type="even" r:id="rId7"/>
      <w:footerReference w:type="default" r:id="rId8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91" w:rsidRDefault="00A03C91">
      <w:r>
        <w:separator/>
      </w:r>
    </w:p>
  </w:endnote>
  <w:endnote w:type="continuationSeparator" w:id="0">
    <w:p w:rsidR="00A03C91" w:rsidRDefault="00A0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2255FB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A03C91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A03C91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91" w:rsidRDefault="00A03C91">
      <w:r>
        <w:separator/>
      </w:r>
    </w:p>
  </w:footnote>
  <w:footnote w:type="continuationSeparator" w:id="0">
    <w:p w:rsidR="00A03C91" w:rsidRDefault="00A03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FB"/>
    <w:rsid w:val="002255FB"/>
    <w:rsid w:val="00260294"/>
    <w:rsid w:val="003328E4"/>
    <w:rsid w:val="00434122"/>
    <w:rsid w:val="004B0FC6"/>
    <w:rsid w:val="0078466D"/>
    <w:rsid w:val="00A03C91"/>
    <w:rsid w:val="00A82B27"/>
    <w:rsid w:val="00AA13FB"/>
    <w:rsid w:val="00CE4089"/>
    <w:rsid w:val="00E61BA6"/>
    <w:rsid w:val="00F0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2255FB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2255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2255FB"/>
    <w:pPr>
      <w:jc w:val="both"/>
    </w:pPr>
    <w:rPr>
      <w:sz w:val="27"/>
    </w:rPr>
  </w:style>
  <w:style w:type="character" w:customStyle="1" w:styleId="BodyTextChar">
    <w:name w:val="Body Text Char"/>
    <w:basedOn w:val="DefaultParagraphFont"/>
    <w:uiPriority w:val="99"/>
    <w:semiHidden/>
    <w:rsid w:val="002255F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22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5F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255FB"/>
  </w:style>
  <w:style w:type="table" w:styleId="TableGrid">
    <w:name w:val="Table Grid"/>
    <w:basedOn w:val="TableNormal"/>
    <w:rsid w:val="0022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2255FB"/>
    <w:rPr>
      <w:rFonts w:ascii="Times New Roman" w:eastAsia="Times New Roman" w:hAnsi="Times New Roman" w:cs="Times New Roman"/>
      <w:sz w:val="27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2255FB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2255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2255FB"/>
    <w:pPr>
      <w:jc w:val="both"/>
    </w:pPr>
    <w:rPr>
      <w:sz w:val="27"/>
    </w:rPr>
  </w:style>
  <w:style w:type="character" w:customStyle="1" w:styleId="BodyTextChar">
    <w:name w:val="Body Text Char"/>
    <w:basedOn w:val="DefaultParagraphFont"/>
    <w:uiPriority w:val="99"/>
    <w:semiHidden/>
    <w:rsid w:val="002255F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22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5F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255FB"/>
  </w:style>
  <w:style w:type="table" w:styleId="TableGrid">
    <w:name w:val="Table Grid"/>
    <w:basedOn w:val="TableNormal"/>
    <w:rsid w:val="0022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2255FB"/>
    <w:rPr>
      <w:rFonts w:ascii="Times New Roman" w:eastAsia="Times New Roman" w:hAnsi="Times New Roman" w:cs="Times New Roman"/>
      <w:sz w:val="27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 VIET HUE</dc:creator>
  <cp:lastModifiedBy>SAO VIET HUE</cp:lastModifiedBy>
  <cp:revision>6</cp:revision>
  <dcterms:created xsi:type="dcterms:W3CDTF">2023-09-18T03:21:00Z</dcterms:created>
  <dcterms:modified xsi:type="dcterms:W3CDTF">2023-10-03T03:05:00Z</dcterms:modified>
</cp:coreProperties>
</file>